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7A140315" w:rsidR="000C3B09" w:rsidRPr="000C3B09" w:rsidRDefault="000C3B09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35162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4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1A0D9158" w:rsidR="000C3B09" w:rsidRPr="000C3B09" w:rsidRDefault="00351620" w:rsidP="006F77F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12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F2229E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69C152DD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F2229E">
              <w:rPr>
                <w:rFonts w:asciiTheme="minorHAnsi" w:eastAsia="Times New Roman" w:hAnsiTheme="minorHAnsi" w:cstheme="minorHAnsi"/>
                <w:bCs/>
                <w:lang w:eastAsia="pt-BR"/>
              </w:rPr>
              <w:t>8:30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1D6297ED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0EA3702D" w14:textId="2B53F0B7" w:rsidTr="00F2229E">
        <w:trPr>
          <w:cantSplit/>
          <w:trHeight w:val="228"/>
        </w:trPr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366D1B79" w:rsidR="000C3B09" w:rsidRPr="000C3B09" w:rsidRDefault="00F2229E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3AE1E608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4DE334D7" w:rsidR="000C3B09" w:rsidRPr="00EC0804" w:rsidRDefault="00F2229E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0C3B09" w:rsidRPr="000C3B09" w14:paraId="106DED63" w14:textId="7E3090BC" w:rsidTr="00F2229E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E4A" w14:textId="2F8F085A" w:rsidR="000C3B09" w:rsidRPr="000C3B09" w:rsidRDefault="00F2229E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1D1826">
              <w:rPr>
                <w:rFonts w:asciiTheme="minorHAnsi" w:hAnsiTheme="minorHAnsi"/>
                <w:color w:val="000000"/>
              </w:rPr>
              <w:t>LUIZA MARCILENE DE SOUZA OLIVA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88F0" w14:textId="25A3C54D" w:rsidR="000C3B09" w:rsidRPr="000C3B09" w:rsidRDefault="00396140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F2229E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5718" w14:textId="585368A6" w:rsidR="000C3B09" w:rsidRPr="000C3B09" w:rsidRDefault="001D08E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0C3B09" w:rsidRPr="000C3B09" w14:paraId="5A193C12" w14:textId="579715A6" w:rsidTr="00F2229E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A960C97" w:rsidR="000C3B09" w:rsidRPr="000C3B09" w:rsidRDefault="00F2229E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NC</w:t>
            </w:r>
          </w:p>
        </w:tc>
      </w:tr>
      <w:tr w:rsidR="000C3B09" w:rsidRPr="000C3B09" w14:paraId="0B91F82D" w14:textId="0ED67159" w:rsidTr="00F2229E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6F9C330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F2229E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1F2E3" w14:textId="2B74FE02" w:rsidR="000C3B09" w:rsidRPr="000C3B09" w:rsidRDefault="00F2229E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</w:t>
            </w:r>
            <w:r w:rsidR="00E25D0D">
              <w:rPr>
                <w:rFonts w:asciiTheme="minorHAnsi" w:eastAsia="Times New Roman" w:hAnsiTheme="minorHAnsi" w:cstheme="minorHAnsi"/>
                <w:bCs/>
                <w:lang w:eastAsia="pt-BR"/>
              </w:rPr>
              <w:t>l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meida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05EE7" w14:textId="1FC6118A" w:rsidR="000C3B09" w:rsidRPr="000C3B09" w:rsidRDefault="00F2229E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</w:t>
            </w:r>
            <w:r w:rsidR="00E25D0D">
              <w:rPr>
                <w:rFonts w:asciiTheme="minorHAnsi" w:eastAsia="Times New Roman" w:hAnsiTheme="minorHAnsi" w:cstheme="minorHAnsi"/>
                <w:bCs/>
                <w:lang w:eastAsia="pt-BR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ia-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F2229E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23CB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 Kellen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59EA5BF6" w:rsidR="00400760" w:rsidRPr="000C3B09" w:rsidRDefault="000C3B09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2261BAD9">
                <wp:simplePos x="0" y="0"/>
                <wp:positionH relativeFrom="column">
                  <wp:posOffset>2348865</wp:posOffset>
                </wp:positionH>
                <wp:positionV relativeFrom="paragraph">
                  <wp:posOffset>2653030</wp:posOffset>
                </wp:positionV>
                <wp:extent cx="3543300" cy="2381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A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4.95pt;margin-top:208.9pt;width:27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62CwIAAPYDAAAOAAAAZHJzL2Uyb0RvYy54bWysU9uO0zAQfUfiHyy/06Q36EZNV0uXIqTl&#10;Ii18gOs4jYXjMWO3Sfl6xk62W+AN4QfL4xmfmTlzvL7tW8NOCr0GW/LpJOdMWQmVtoeSf/u6e7Xi&#10;zAdhK2HAqpKflee3m5cv1p0r1AwaMJVCRiDWF50reROCK7LMy0a1wk/AKUvOGrAVgUw8ZBWKjtBb&#10;k83y/HXWAVYOQSrv6fZ+cPJNwq9rJcPnuvYqMFNyqi2kHdO+j3u2WYvigMI1Wo5liH+oohXaUtIL&#10;1L0Igh1R/wXVaongoQ4TCW0Gda2lSj1QN9P8j24eG+FU6oXI8e5Ck/9/sPLT6dF9QRb6t9DTAFMT&#10;3j2A/O6ZhW0j7EHdIULXKFFR4mmkLOucL8ankWpf+Aiy7z5CRUMWxwAJqK+xjaxQn4zQaQDnC+mq&#10;D0zS5Xy5mM9zcknyzear6WyZUoji6bVDH94raFk8lBxpqAldnB58iNWI4ikkJvNgdLXTxiQDD/ut&#10;QXYSJIBdWiP6b2HGsq7kN0vKHV9ZiO+TNlodSKBGtyVf5XENkolsvLNVCglCm+FMlRg70hMZGbgJ&#10;/b6nwEjTHqozEYUwCJE+Dh0awJ+cdSTCkvsfR4GKM/PBEtk308UiqjYZi+WbGRl47dlfe4SVBFXy&#10;wNlw3Iak9KGjOxpKrRNfz5WMtZK4Eo3jR4jqvbZT1PN33fwCAAD//wMAUEsDBBQABgAIAAAAIQBj&#10;3tlv3gAAAAsBAAAPAAAAZHJzL2Rvd25yZXYueG1sTI/bToNAEIbvTXyHzZh4Y+zSA1AoS6MmGm9b&#10;+wALOwUiO0vYbaFv73ill/PPl/9Q7GfbiyuOvnOkYLmIQCDVznTUKDh9vT9vQfigyejeESq4oYd9&#10;eX9X6Ny4iQ54PYZGsAn5XCtoQxhyKX3dotV+4QYk/p3daHXgc2ykGfXE5raXqyhKpNUdcUKrB3xr&#10;sf4+XqyC8+f0FGdT9RFO6WGTvOourdxNqceH+WUHIuAc/mD4rc/VoeROlbuQ8aJXsE6yjFEFm2XK&#10;G5jIVikrFStxvAZZFvL/hvIHAAD//wMAUEsBAi0AFAAGAAgAAAAhALaDOJL+AAAA4QEAABMAAAAA&#10;AAAAAAAAAAAAAAAAAFtDb250ZW50X1R5cGVzXS54bWxQSwECLQAUAAYACAAAACEAOP0h/9YAAACU&#10;AQAACwAAAAAAAAAAAAAAAAAvAQAAX3JlbHMvLnJlbHNQSwECLQAUAAYACAAAACEAKNLutgsCAAD2&#10;AwAADgAAAAAAAAAAAAAAAAAuAgAAZHJzL2Uyb0RvYy54bWxQSwECLQAUAAYACAAAACEAY97Zb94A&#10;AAALAQAADwAAAAAAAAAAAAAAAABlBAAAZHJzL2Rvd25yZXYueG1sUEsFBgAAAAAEAAQA8wAAAHAF&#10;AAAAAA==&#10;" stroked="f">
                <v:textbox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6B5ACFDE" w14:textId="77777777" w:rsidR="006F77F5" w:rsidRDefault="006F77F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62FAB7A" w14:textId="77777777" w:rsidR="00094E34" w:rsidRPr="000C3B09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2672F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2672F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2672F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2DBC9449" w:rsidR="00FC570F" w:rsidRPr="0052672F" w:rsidRDefault="00F2229E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Comunicados </w:t>
            </w:r>
          </w:p>
        </w:tc>
      </w:tr>
      <w:tr w:rsidR="00FC570F" w:rsidRPr="0052672F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E7ADBC3" w:rsidR="00FC570F" w:rsidRPr="00E25D0D" w:rsidRDefault="00E25D0D" w:rsidP="00FC570F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5D0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ASSJUR</w:t>
            </w:r>
          </w:p>
        </w:tc>
      </w:tr>
      <w:tr w:rsidR="00FC570F" w:rsidRPr="0052672F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2B1C0F1B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85AA23" w14:textId="35C5B2A1" w:rsidR="006F77F5" w:rsidRPr="0052672F" w:rsidRDefault="00E25D0D" w:rsidP="00C40782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assessoria jurídica informou</w:t>
            </w:r>
            <w:r w:rsidR="00E026D1">
              <w:rPr>
                <w:rFonts w:asciiTheme="minorHAnsi" w:hAnsiTheme="minorHAnsi"/>
              </w:rPr>
              <w:t xml:space="preserve"> sobre o 24ª seminário regional CED.</w:t>
            </w:r>
          </w:p>
        </w:tc>
      </w:tr>
      <w:tr w:rsidR="00FC570F" w:rsidRPr="0052672F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2672F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3630F434" w:rsidR="00FC570F" w:rsidRPr="0052672F" w:rsidRDefault="00E25D0D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  <w:lang w:eastAsia="pt-BR"/>
              </w:rPr>
              <w:t xml:space="preserve">DISTRIBUIÇÃO DE DENÚNCIA </w:t>
            </w:r>
          </w:p>
        </w:tc>
      </w:tr>
      <w:tr w:rsidR="00FC570F" w:rsidRPr="0052672F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05237926" w:rsidR="00FC570F" w:rsidRPr="00E25D0D" w:rsidRDefault="00E25D0D" w:rsidP="00FC570F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5D0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ASSJUR</w:t>
            </w:r>
          </w:p>
        </w:tc>
      </w:tr>
      <w:tr w:rsidR="00FC570F" w:rsidRPr="0052672F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4BA4E88" w14:textId="77777777" w:rsidR="00FC570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DF5354" w14:textId="100E6EB8" w:rsidR="0052672F" w:rsidRPr="0052672F" w:rsidRDefault="0052672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562C9CBE" w14:textId="2C2887C2" w:rsidR="006F77F5" w:rsidRPr="0052672F" w:rsidRDefault="00E25D0D" w:rsidP="00F1459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Denúncia (</w:t>
            </w:r>
            <w:r w:rsidR="00E026D1">
              <w:rPr>
                <w:rFonts w:asciiTheme="minorHAnsi" w:hAnsiTheme="minorHAnsi"/>
              </w:rPr>
              <w:t>38406</w:t>
            </w:r>
            <w:r>
              <w:rPr>
                <w:rFonts w:asciiTheme="minorHAnsi" w:hAnsiTheme="minorHAnsi"/>
              </w:rPr>
              <w:t>) Protocolo: 17</w:t>
            </w:r>
            <w:r w:rsidR="00E026D1">
              <w:rPr>
                <w:rFonts w:asciiTheme="minorHAnsi" w:hAnsiTheme="minorHAnsi"/>
              </w:rPr>
              <w:t>21816</w:t>
            </w:r>
            <w:r>
              <w:rPr>
                <w:rFonts w:asciiTheme="minorHAnsi" w:hAnsiTheme="minorHAnsi"/>
              </w:rPr>
              <w:t>/2023 foi distribuído para conselheira Elane.</w:t>
            </w:r>
          </w:p>
        </w:tc>
      </w:tr>
      <w:tr w:rsidR="007950FA" w:rsidRPr="0052672F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7950FA" w:rsidRPr="0052672F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1479B3CF" w:rsidR="007950FA" w:rsidRPr="0052672F" w:rsidRDefault="0052672F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812" w:type="dxa"/>
          </w:tcPr>
          <w:p w14:paraId="41C45600" w14:textId="2558573F" w:rsidR="007950FA" w:rsidRPr="0052672F" w:rsidRDefault="00512888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  <w:lang w:eastAsia="pt-BR"/>
              </w:rPr>
              <w:t>APRESENTAR PARECER DE ADMISSIBILIDADE</w:t>
            </w:r>
          </w:p>
        </w:tc>
      </w:tr>
      <w:tr w:rsidR="007950FA" w:rsidRPr="0052672F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6698F19B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54BD8EE0" w14:textId="2F4F6832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950FA" w:rsidRPr="0052672F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6B67E9F" w14:textId="27D2DCF1" w:rsidR="006F77F5" w:rsidRPr="0052672F" w:rsidRDefault="00512888" w:rsidP="00094E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38607- Protocolo: (1702177/2023) –</w:t>
            </w:r>
            <w:r w:rsidR="00E026D1">
              <w:rPr>
                <w:rFonts w:asciiTheme="minorHAnsi" w:hAnsiTheme="minorHAnsi"/>
              </w:rPr>
              <w:t xml:space="preserve"> A relatora cons. Luiza decidiu com os membros presentes, pela admissibilidade</w:t>
            </w:r>
            <w:r>
              <w:rPr>
                <w:rFonts w:asciiTheme="minorHAnsi" w:hAnsiTheme="minorHAnsi"/>
              </w:rPr>
              <w:t>.</w:t>
            </w:r>
            <w:r w:rsidR="00E026D1">
              <w:rPr>
                <w:rFonts w:asciiTheme="minorHAnsi" w:hAnsiTheme="minorHAnsi"/>
              </w:rPr>
              <w:t xml:space="preserve"> 36533 (Protocolo 1567470/2022) </w:t>
            </w:r>
            <w:r w:rsidR="00E026D1">
              <w:rPr>
                <w:rFonts w:asciiTheme="minorHAnsi" w:hAnsiTheme="minorHAnsi"/>
              </w:rPr>
              <w:softHyphen/>
              <w:t>– A relatora cons.</w:t>
            </w:r>
            <w:r w:rsidR="00F01153">
              <w:rPr>
                <w:rFonts w:asciiTheme="minorHAnsi" w:hAnsiTheme="minorHAnsi"/>
              </w:rPr>
              <w:t xml:space="preserve"> </w:t>
            </w:r>
            <w:r w:rsidR="00E026D1">
              <w:rPr>
                <w:rFonts w:asciiTheme="minorHAnsi" w:hAnsiTheme="minorHAnsi"/>
              </w:rPr>
              <w:t>Elane</w:t>
            </w:r>
            <w:r w:rsidR="00F01153">
              <w:rPr>
                <w:rFonts w:asciiTheme="minorHAnsi" w:hAnsiTheme="minorHAnsi"/>
              </w:rPr>
              <w:t xml:space="preserve"> </w:t>
            </w:r>
            <w:r w:rsidR="00E026D1">
              <w:rPr>
                <w:rFonts w:asciiTheme="minorHAnsi" w:hAnsiTheme="minorHAnsi"/>
              </w:rPr>
              <w:t xml:space="preserve">decidiu junto com os membros presentes, pela não admissibilidade.38547 (Protocolo 1711875/2023) – A relatora cons. Elane decidiu junto com os membros presentes, pela admissibilidade. </w:t>
            </w:r>
          </w:p>
        </w:tc>
      </w:tr>
      <w:tr w:rsidR="006F77F5" w:rsidRPr="0052672F" w14:paraId="0507D12B" w14:textId="77777777" w:rsidTr="00720A82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ABE1F2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F77F5" w:rsidRPr="0052672F" w14:paraId="45262F6A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7F00057" w14:textId="60093E38" w:rsidR="006F77F5" w:rsidRPr="0052672F" w:rsidRDefault="0052672F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6D49D967" w14:textId="228C9246" w:rsidR="006F77F5" w:rsidRPr="0052672F" w:rsidRDefault="00512888" w:rsidP="0052672F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ANÁLISE DE </w:t>
            </w:r>
            <w:r w:rsidR="00E026D1">
              <w:rPr>
                <w:rFonts w:asciiTheme="minorHAnsi" w:hAnsiTheme="minorHAnsi"/>
                <w:b/>
              </w:rPr>
              <w:t>DEFESA -DESPACHO SANEADOR</w:t>
            </w:r>
          </w:p>
        </w:tc>
      </w:tr>
      <w:tr w:rsidR="006F77F5" w:rsidRPr="0052672F" w14:paraId="73392152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4F5DE08" w14:textId="0D39088A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4753C1A8" w14:textId="3C3A8869" w:rsidR="006F77F5" w:rsidRPr="0052672F" w:rsidRDefault="006F77F5" w:rsidP="006F77F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Relator: Cons.</w:t>
            </w:r>
            <w:r w:rsidR="00512888">
              <w:rPr>
                <w:rFonts w:asciiTheme="minorHAnsi" w:hAnsiTheme="minorHAnsi"/>
              </w:rPr>
              <w:t xml:space="preserve"> </w:t>
            </w:r>
            <w:r w:rsidR="00E026D1">
              <w:rPr>
                <w:rFonts w:asciiTheme="minorHAnsi" w:hAnsiTheme="minorHAnsi"/>
              </w:rPr>
              <w:t>Luiza Dutra</w:t>
            </w:r>
          </w:p>
        </w:tc>
      </w:tr>
      <w:tr w:rsidR="006F77F5" w:rsidRPr="0052672F" w14:paraId="280A1FE3" w14:textId="77777777" w:rsidTr="00720A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1C03814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38EDDD" w14:textId="76608659" w:rsidR="006F77F5" w:rsidRPr="0052672F" w:rsidRDefault="00512888" w:rsidP="0052672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</w:t>
            </w:r>
            <w:r w:rsidR="00E026D1">
              <w:rPr>
                <w:rFonts w:asciiTheme="minorHAnsi" w:hAnsiTheme="minorHAnsi"/>
              </w:rPr>
              <w:t>cesso nª028/</w:t>
            </w:r>
            <w:r>
              <w:rPr>
                <w:rFonts w:asciiTheme="minorHAnsi" w:hAnsiTheme="minorHAnsi"/>
              </w:rPr>
              <w:t>202</w:t>
            </w:r>
            <w:r w:rsidR="00E026D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) </w:t>
            </w:r>
            <w:r w:rsidR="00B64892">
              <w:rPr>
                <w:rFonts w:asciiTheme="minorHAnsi" w:hAnsiTheme="minorHAnsi"/>
              </w:rPr>
              <w:t>– Sergio Goes x Bruna Michliles, será designada para audiência de instrução.</w:t>
            </w:r>
          </w:p>
        </w:tc>
      </w:tr>
      <w:tr w:rsidR="007950FA" w:rsidRPr="0052672F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B5AC5" w:rsidRPr="0052672F" w14:paraId="35154B50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2A64530" w14:textId="731405CE" w:rsidR="006B5AC5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  <w:r w:rsidR="006B5AC5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3FB8F17E" w14:textId="09DC755E" w:rsidR="006B5AC5" w:rsidRPr="009732A6" w:rsidRDefault="00B64892" w:rsidP="006B5AC5"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DESPACHO – ALEGAÇÕES FINAIS </w:t>
            </w:r>
          </w:p>
        </w:tc>
      </w:tr>
      <w:tr w:rsidR="009732A6" w:rsidRPr="0052672F" w14:paraId="74E6F585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DA5878C" w14:textId="6D310876" w:rsidR="009732A6" w:rsidRDefault="009732A6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324DFCC6" w14:textId="349C99C1" w:rsidR="009732A6" w:rsidRPr="009732A6" w:rsidRDefault="009732A6" w:rsidP="006B5AC5">
            <w:pPr>
              <w:jc w:val="left"/>
              <w:rPr>
                <w:rFonts w:asciiTheme="minorHAnsi" w:hAnsiTheme="minorHAnsi"/>
              </w:rPr>
            </w:pPr>
            <w:r w:rsidRPr="009732A6">
              <w:rPr>
                <w:rFonts w:asciiTheme="minorHAnsi" w:hAnsiTheme="minorHAnsi"/>
              </w:rPr>
              <w:t>Relatora: Cons.</w:t>
            </w:r>
            <w:r w:rsidR="00B64892">
              <w:rPr>
                <w:rFonts w:asciiTheme="minorHAnsi" w:hAnsiTheme="minorHAnsi"/>
              </w:rPr>
              <w:t xml:space="preserve"> Pedro Paulo</w:t>
            </w:r>
          </w:p>
        </w:tc>
      </w:tr>
      <w:tr w:rsidR="006B5AC5" w:rsidRPr="0052672F" w14:paraId="0B4E3B2E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CF7130F" w14:textId="5A7E6195" w:rsidR="006B5AC5" w:rsidRPr="0052672F" w:rsidRDefault="006B5AC5" w:rsidP="006B5AC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C600935" w14:textId="09038FD0" w:rsidR="0052672F" w:rsidRPr="0052672F" w:rsidRDefault="00B64892" w:rsidP="00800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Será feita a abertura de prazo das alegações finais dos seguintes processos: 088/2022, 087/2022</w:t>
            </w:r>
          </w:p>
        </w:tc>
      </w:tr>
      <w:tr w:rsidR="00BB3C97" w:rsidRPr="0052672F" w14:paraId="5E4B5B74" w14:textId="77777777" w:rsidTr="00094E34">
        <w:trPr>
          <w:trHeight w:val="168"/>
        </w:trPr>
        <w:tc>
          <w:tcPr>
            <w:tcW w:w="1969" w:type="dxa"/>
            <w:shd w:val="clear" w:color="auto" w:fill="D9D9D9" w:themeFill="background1" w:themeFillShade="D9"/>
          </w:tcPr>
          <w:p w14:paraId="16D7CBEE" w14:textId="77777777" w:rsidR="00BB3C97" w:rsidRPr="0052672F" w:rsidRDefault="00BB3C97" w:rsidP="006B5AC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  <w:shd w:val="clear" w:color="auto" w:fill="D9D9D9" w:themeFill="background1" w:themeFillShade="D9"/>
          </w:tcPr>
          <w:p w14:paraId="6FB7191D" w14:textId="77777777" w:rsidR="00BB3C97" w:rsidRPr="0052672F" w:rsidRDefault="00BB3C97" w:rsidP="006B5AC5">
            <w:pPr>
              <w:jc w:val="left"/>
              <w:rPr>
                <w:rFonts w:asciiTheme="minorHAnsi" w:hAnsiTheme="minorHAnsi"/>
              </w:rPr>
            </w:pPr>
          </w:p>
        </w:tc>
      </w:tr>
      <w:tr w:rsidR="00094E34" w:rsidRPr="0052672F" w14:paraId="33B300B5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C005CF7" w14:textId="1838BDCA" w:rsidR="00094E34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</w:p>
        </w:tc>
        <w:tc>
          <w:tcPr>
            <w:tcW w:w="7812" w:type="dxa"/>
          </w:tcPr>
          <w:p w14:paraId="04FB31D2" w14:textId="1DF7A36D" w:rsidR="00094E34" w:rsidRPr="0052672F" w:rsidRDefault="006C3535" w:rsidP="00094E34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ENTREGA DOS AUTOS PARA </w:t>
            </w:r>
            <w:r w:rsidR="009732A6">
              <w:rPr>
                <w:rFonts w:asciiTheme="minorHAnsi" w:hAnsiTheme="minorHAnsi"/>
                <w:b/>
              </w:rPr>
              <w:t>RELATÓRIO E VOTO</w:t>
            </w:r>
          </w:p>
        </w:tc>
      </w:tr>
      <w:tr w:rsidR="0052672F" w:rsidRPr="0052672F" w14:paraId="5CCABBA1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F6488B2" w14:textId="11161BE4" w:rsidR="0052672F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Fonte</w:t>
            </w:r>
          </w:p>
        </w:tc>
        <w:tc>
          <w:tcPr>
            <w:tcW w:w="7812" w:type="dxa"/>
          </w:tcPr>
          <w:p w14:paraId="5EDCEF07" w14:textId="199719C8" w:rsidR="0052672F" w:rsidRPr="0052672F" w:rsidRDefault="0052672F" w:rsidP="005255C0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FA0BC2">
              <w:rPr>
                <w:rFonts w:asciiTheme="minorHAnsi" w:hAnsiTheme="minorHAnsi"/>
                <w:b/>
              </w:rPr>
              <w:t>S</w:t>
            </w:r>
            <w:r w:rsidR="005255C0">
              <w:rPr>
                <w:rFonts w:asciiTheme="minorHAnsi" w:hAnsiTheme="minorHAnsi"/>
                <w:b/>
              </w:rPr>
              <w:t>SJUR</w:t>
            </w:r>
          </w:p>
        </w:tc>
      </w:tr>
      <w:tr w:rsidR="00094E34" w:rsidRPr="0052672F" w14:paraId="422A6CFF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52EFB2A" w14:textId="77777777" w:rsidR="00094E34" w:rsidRPr="0052672F" w:rsidRDefault="00094E34" w:rsidP="00094E3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26666B2D" w14:textId="3D1D4C0C" w:rsidR="0052672F" w:rsidRPr="0052672F" w:rsidRDefault="006C3535" w:rsidP="00094E3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Processo nº 089/2022, foi decidido pela relatora que será dado uma prorrogação no prazo de 30 dias para a denunciada.</w:t>
            </w:r>
          </w:p>
        </w:tc>
      </w:tr>
      <w:tr w:rsidR="008B6470" w:rsidRPr="0052672F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434D17F4" w:rsidR="008B6470" w:rsidRPr="0052672F" w:rsidRDefault="008B6470" w:rsidP="008B647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2672F" w:rsidRPr="0052672F" w14:paraId="0F3A377C" w14:textId="77777777" w:rsidTr="00C91C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8E6F635" w14:textId="29E554E6" w:rsidR="0052672F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2.7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1F8011DE" w14:textId="49E4371B" w:rsidR="0052672F" w:rsidRPr="00124502" w:rsidRDefault="003232DE" w:rsidP="00C91CC9"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PROCESSO PARA ARQUIVAMENTO</w:t>
            </w:r>
          </w:p>
        </w:tc>
      </w:tr>
      <w:tr w:rsidR="005255C0" w:rsidRPr="0052672F" w14:paraId="531EA953" w14:textId="77777777" w:rsidTr="00C91C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0441534" w14:textId="6ED4A102" w:rsidR="005255C0" w:rsidRDefault="005255C0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3EEE32C6" w14:textId="123FF2BB" w:rsidR="005255C0" w:rsidRDefault="005255C0" w:rsidP="00C91CC9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</w:t>
            </w:r>
            <w:r w:rsidR="00124502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JUR</w:t>
            </w:r>
          </w:p>
        </w:tc>
      </w:tr>
      <w:tr w:rsidR="0052672F" w:rsidRPr="0052672F" w14:paraId="50B9B6E7" w14:textId="77777777" w:rsidTr="00C91CC9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76F4E9D" w14:textId="77777777" w:rsidR="0052672F" w:rsidRPr="0052672F" w:rsidRDefault="0052672F" w:rsidP="00C91C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427AA37" w14:textId="367CD950" w:rsidR="005255C0" w:rsidRPr="0052672F" w:rsidRDefault="003232DE" w:rsidP="00525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Processos nº 126/2019, 077/2020</w:t>
            </w:r>
          </w:p>
        </w:tc>
      </w:tr>
    </w:tbl>
    <w:p w14:paraId="229CCE4E" w14:textId="77777777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596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F01153" w:rsidRPr="00EC0804" w14:paraId="40DF730A" w14:textId="77777777" w:rsidTr="00F01153">
        <w:trPr>
          <w:trHeight w:val="1126"/>
        </w:trPr>
        <w:tc>
          <w:tcPr>
            <w:tcW w:w="4774" w:type="dxa"/>
          </w:tcPr>
          <w:p w14:paraId="6945E6C1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F409D">
              <w:rPr>
                <w:rFonts w:asciiTheme="minorHAnsi" w:hAnsiTheme="minorHAnsi"/>
                <w:b/>
                <w:bCs/>
                <w:color w:val="000000"/>
              </w:rPr>
              <w:t>LUIZA MARCILENE DE SOUZA OLIVA DUTRA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  membro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  <w:p w14:paraId="39B25FA4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B0BF524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4C82265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CDC5EFF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5D354276" w14:textId="77777777" w:rsidR="00F01153" w:rsidRPr="00800277" w:rsidRDefault="00F01153" w:rsidP="00F0115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0277">
              <w:rPr>
                <w:rFonts w:asciiTheme="minorHAnsi" w:hAnsiTheme="minorHAnsi"/>
                <w:b/>
                <w:color w:val="000000"/>
              </w:rPr>
              <w:t>PEDRO PAULO BARBOSA CORDEIRO</w:t>
            </w:r>
          </w:p>
          <w:p w14:paraId="5F43A360" w14:textId="77777777" w:rsidR="00F01153" w:rsidRPr="00800277" w:rsidRDefault="00F01153" w:rsidP="00F0115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</w:tc>
      </w:tr>
      <w:tr w:rsidR="00F01153" w:rsidRPr="00EC0804" w14:paraId="16FE1F45" w14:textId="77777777" w:rsidTr="00F01153">
        <w:trPr>
          <w:trHeight w:val="1126"/>
        </w:trPr>
        <w:tc>
          <w:tcPr>
            <w:tcW w:w="4774" w:type="dxa"/>
          </w:tcPr>
          <w:p w14:paraId="574D2651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</w:t>
            </w:r>
          </w:p>
          <w:p w14:paraId="45C3C98B" w14:textId="77777777" w:rsidR="00F01153" w:rsidRPr="00AF409D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548DD4" w:themeColor="text2" w:themeTint="99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                                 </w:t>
            </w:r>
            <w:r w:rsidRPr="00AF409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                     </w:t>
            </w:r>
            <w:r w:rsidRPr="00AF409D">
              <w:rPr>
                <w:rFonts w:asciiTheme="minorHAnsi" w:hAnsiTheme="minorHAnsi"/>
                <w:b/>
                <w:bCs/>
              </w:rPr>
              <w:t>ELANE LIMA DE SOUZA</w:t>
            </w:r>
            <w:r w:rsidRPr="00AF409D">
              <w:rPr>
                <w:rFonts w:asciiTheme="minorHAnsi" w:eastAsia="Times New Roman" w:hAnsiTheme="minorHAnsi" w:cstheme="minorHAnsi"/>
                <w:b/>
                <w:bCs/>
                <w:caps/>
                <w:color w:val="548DD4" w:themeColor="text2" w:themeTint="99"/>
                <w:spacing w:val="4"/>
              </w:rPr>
              <w:t xml:space="preserve"> </w:t>
            </w:r>
          </w:p>
          <w:p w14:paraId="0317A45A" w14:textId="77777777" w:rsidR="00F01153" w:rsidRPr="000C3B09" w:rsidRDefault="00F01153" w:rsidP="00F01153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</w:tc>
        <w:tc>
          <w:tcPr>
            <w:tcW w:w="4813" w:type="dxa"/>
          </w:tcPr>
          <w:p w14:paraId="3D08D5C8" w14:textId="77777777" w:rsidR="00F01153" w:rsidRPr="006B5AC5" w:rsidRDefault="00F01153" w:rsidP="00F01153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</w:tc>
      </w:tr>
    </w:tbl>
    <w:p w14:paraId="69AD3C4B" w14:textId="77777777" w:rsidR="000C3B09" w:rsidRPr="000C3B09" w:rsidRDefault="000C3B09" w:rsidP="0080027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5AC6B52B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08E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800277"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30534551">
    <w:abstractNumId w:val="4"/>
  </w:num>
  <w:num w:numId="2" w16cid:durableId="1361474613">
    <w:abstractNumId w:val="2"/>
  </w:num>
  <w:num w:numId="3" w16cid:durableId="650452301">
    <w:abstractNumId w:val="3"/>
  </w:num>
  <w:num w:numId="4" w16cid:durableId="431634673">
    <w:abstractNumId w:val="1"/>
  </w:num>
  <w:num w:numId="5" w16cid:durableId="198346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1894"/>
    <w:rsid w:val="000F6893"/>
    <w:rsid w:val="001061CD"/>
    <w:rsid w:val="00122191"/>
    <w:rsid w:val="001235D8"/>
    <w:rsid w:val="00124502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3D1"/>
    <w:rsid w:val="001A54D7"/>
    <w:rsid w:val="001B3B90"/>
    <w:rsid w:val="001B5C11"/>
    <w:rsid w:val="001B6D29"/>
    <w:rsid w:val="001B74E7"/>
    <w:rsid w:val="001C3E87"/>
    <w:rsid w:val="001C63B7"/>
    <w:rsid w:val="001D08E4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73354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32DE"/>
    <w:rsid w:val="00327161"/>
    <w:rsid w:val="003312F9"/>
    <w:rsid w:val="0033404E"/>
    <w:rsid w:val="0034585F"/>
    <w:rsid w:val="003458CB"/>
    <w:rsid w:val="00351620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96140"/>
    <w:rsid w:val="003A19FA"/>
    <w:rsid w:val="003A1A61"/>
    <w:rsid w:val="003A3844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171B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2888"/>
    <w:rsid w:val="00514BDA"/>
    <w:rsid w:val="00515A21"/>
    <w:rsid w:val="00516392"/>
    <w:rsid w:val="00516E10"/>
    <w:rsid w:val="00517D73"/>
    <w:rsid w:val="00524691"/>
    <w:rsid w:val="005255C0"/>
    <w:rsid w:val="0052672F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37A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5AC5"/>
    <w:rsid w:val="006B7855"/>
    <w:rsid w:val="006B7A71"/>
    <w:rsid w:val="006C3083"/>
    <w:rsid w:val="006C3535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0277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B6470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732A6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409D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489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0782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26D1"/>
    <w:rsid w:val="00E07A94"/>
    <w:rsid w:val="00E14577"/>
    <w:rsid w:val="00E17DAC"/>
    <w:rsid w:val="00E22A4D"/>
    <w:rsid w:val="00E22E98"/>
    <w:rsid w:val="00E23A48"/>
    <w:rsid w:val="00E23B90"/>
    <w:rsid w:val="00E25D0D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5C6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1153"/>
    <w:rsid w:val="00F041A3"/>
    <w:rsid w:val="00F11DF7"/>
    <w:rsid w:val="00F14436"/>
    <w:rsid w:val="00F14599"/>
    <w:rsid w:val="00F145E6"/>
    <w:rsid w:val="00F216B8"/>
    <w:rsid w:val="00F2229E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0BC2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E1D97452-FAD7-4C5E-9D0F-C50348E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F1D1-D59A-47B6-8B73-6FFAE1B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16566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185</cp:revision>
  <cp:lastPrinted>2021-03-17T16:51:00Z</cp:lastPrinted>
  <dcterms:created xsi:type="dcterms:W3CDTF">2018-01-31T15:50:00Z</dcterms:created>
  <dcterms:modified xsi:type="dcterms:W3CDTF">2023-04-13T15:29:00Z</dcterms:modified>
</cp:coreProperties>
</file>